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73F80D4F" w:rsidR="0017532D" w:rsidRDefault="000A3A2D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 10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8919B2">
        <w:rPr>
          <w:rFonts w:asciiTheme="minorHAnsi" w:hAnsiTheme="minorHAnsi"/>
          <w:b/>
          <w:sz w:val="28"/>
          <w:szCs w:val="28"/>
        </w:rPr>
        <w:t>1</w:t>
      </w:r>
    </w:p>
    <w:p w14:paraId="01EFBDF5" w14:textId="3F0F9BB1" w:rsidR="00906114" w:rsidRPr="00475D3D" w:rsidRDefault="0017532D" w:rsidP="008919B2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  <w:r w:rsidR="008919B2">
        <w:rPr>
          <w:rFonts w:asciiTheme="minorHAnsi" w:hAnsiTheme="minorHAnsi"/>
          <w:b/>
          <w:color w:val="FF0000"/>
          <w:sz w:val="28"/>
          <w:szCs w:val="28"/>
        </w:rPr>
        <w:t>or By Phone</w:t>
      </w:r>
    </w:p>
    <w:p w14:paraId="4397DB26" w14:textId="4C5D4158" w:rsidR="0017532D" w:rsidRPr="00705102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Open Meeting</w:t>
      </w:r>
    </w:p>
    <w:p w14:paraId="2FAB1221" w14:textId="1EA900BE" w:rsidR="005A0DDD" w:rsidRPr="00705102" w:rsidRDefault="00935E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Approval of </w:t>
      </w:r>
      <w:r w:rsidR="004F1522" w:rsidRPr="00705102">
        <w:rPr>
          <w:rFonts w:asciiTheme="minorHAnsi" w:hAnsiTheme="minorHAnsi"/>
        </w:rPr>
        <w:t>Minutes</w:t>
      </w:r>
      <w:r w:rsidR="00906114" w:rsidRPr="00705102">
        <w:rPr>
          <w:rFonts w:asciiTheme="minorHAnsi" w:hAnsiTheme="minorHAnsi"/>
        </w:rPr>
        <w:t xml:space="preserve"> </w:t>
      </w:r>
      <w:r w:rsidR="005A0DDD" w:rsidRPr="00705102">
        <w:rPr>
          <w:rFonts w:asciiTheme="minorHAnsi" w:hAnsiTheme="minorHAnsi"/>
        </w:rPr>
        <w:t xml:space="preserve">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45DE1892" w14:textId="54C33F23" w:rsidR="00DE0580" w:rsidRPr="00705102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Approval of Financial Report</w:t>
      </w:r>
      <w:r w:rsidR="005A0DDD" w:rsidRPr="00705102">
        <w:rPr>
          <w:rFonts w:asciiTheme="minorHAnsi" w:hAnsiTheme="minorHAnsi"/>
        </w:rPr>
        <w:t xml:space="preserve"> 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705102" w:rsidRDefault="00DE0580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Executive Director’s Report</w:t>
      </w:r>
      <w:r w:rsidR="005A0DDD" w:rsidRPr="00705102">
        <w:rPr>
          <w:rFonts w:asciiTheme="minorHAnsi" w:hAnsiTheme="minorHAnsi"/>
        </w:rPr>
        <w:t xml:space="preserve"> </w:t>
      </w:r>
      <w:r w:rsidR="00BC55CC" w:rsidRPr="00705102">
        <w:rPr>
          <w:rFonts w:asciiTheme="minorHAnsi" w:hAnsiTheme="minorHAnsi"/>
          <w:color w:val="FF0000"/>
        </w:rPr>
        <w:t>–</w:t>
      </w:r>
      <w:r w:rsidR="005A0DDD" w:rsidRPr="00705102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705102" w:rsidRDefault="00BC55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Director of Chamber Affairs Report </w:t>
      </w:r>
      <w:r w:rsidRPr="00705102">
        <w:rPr>
          <w:rFonts w:asciiTheme="minorHAnsi" w:hAnsiTheme="minorHAnsi"/>
          <w:color w:val="FF0000"/>
        </w:rPr>
        <w:t>- Information</w:t>
      </w:r>
    </w:p>
    <w:p w14:paraId="1B6AA16F" w14:textId="7D316788" w:rsidR="00130811" w:rsidRPr="000A3A2D" w:rsidRDefault="00133C01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 w:rsidRPr="00705102">
        <w:rPr>
          <w:rFonts w:asciiTheme="minorHAnsi" w:hAnsiTheme="minorHAnsi"/>
        </w:rPr>
        <w:t>ReNewport</w:t>
      </w:r>
      <w:proofErr w:type="spellEnd"/>
      <w:r w:rsidRPr="00705102">
        <w:rPr>
          <w:rFonts w:asciiTheme="minorHAnsi" w:hAnsiTheme="minorHAnsi"/>
        </w:rPr>
        <w:t xml:space="preserve"> Grants</w:t>
      </w:r>
      <w:r w:rsidR="005A0DDD" w:rsidRPr="00705102">
        <w:rPr>
          <w:rFonts w:asciiTheme="minorHAnsi" w:hAnsiTheme="minorHAnsi"/>
        </w:rPr>
        <w:t xml:space="preserve"> – </w:t>
      </w:r>
      <w:r w:rsidR="00CF5EA9" w:rsidRPr="00705102">
        <w:rPr>
          <w:rFonts w:asciiTheme="minorHAnsi" w:hAnsiTheme="minorHAnsi"/>
          <w:color w:val="FF0000"/>
        </w:rPr>
        <w:t>None at Time of Agenda</w:t>
      </w:r>
      <w:r w:rsidR="00130811" w:rsidRPr="00705102">
        <w:rPr>
          <w:rFonts w:asciiTheme="minorHAnsi" w:hAnsiTheme="minorHAnsi"/>
          <w:color w:val="FF0000"/>
        </w:rPr>
        <w:t xml:space="preserve"> </w:t>
      </w:r>
    </w:p>
    <w:p w14:paraId="6B5DB66D" w14:textId="087619AC" w:rsidR="000A3A2D" w:rsidRPr="008919B2" w:rsidRDefault="000A3A2D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Hate Crimes Legislation – </w:t>
      </w:r>
      <w:r>
        <w:rPr>
          <w:rFonts w:asciiTheme="minorHAnsi" w:hAnsiTheme="minorHAnsi"/>
          <w:color w:val="FF0000"/>
        </w:rPr>
        <w:t>Vote Required</w:t>
      </w:r>
    </w:p>
    <w:p w14:paraId="65357643" w14:textId="7496499E" w:rsidR="00081086" w:rsidRPr="008919B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Classes – </w:t>
      </w:r>
      <w:r w:rsidRPr="008919B2">
        <w:rPr>
          <w:rFonts w:asciiTheme="minorHAnsi" w:hAnsiTheme="minorHAnsi"/>
          <w:color w:val="FF0000"/>
        </w:rPr>
        <w:t>Information</w:t>
      </w:r>
    </w:p>
    <w:p w14:paraId="69E5BD72" w14:textId="662BBF8B" w:rsidR="008919B2" w:rsidRPr="00DA526F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Construction – </w:t>
      </w:r>
      <w:r w:rsidRPr="008919B2">
        <w:rPr>
          <w:rFonts w:asciiTheme="minorHAnsi" w:hAnsiTheme="minorHAnsi"/>
          <w:color w:val="FF0000"/>
        </w:rPr>
        <w:t>Information</w:t>
      </w:r>
    </w:p>
    <w:p w14:paraId="568266DA" w14:textId="79908808" w:rsidR="008919B2" w:rsidRPr="00DA526F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>Project Secure Tech –</w:t>
      </w:r>
      <w:r w:rsidRPr="008919B2">
        <w:rPr>
          <w:rFonts w:asciiTheme="minorHAnsi" w:hAnsiTheme="minorHAnsi"/>
          <w:color w:val="FF0000"/>
        </w:rPr>
        <w:t xml:space="preserve"> </w:t>
      </w:r>
      <w:r w:rsidR="000A3A2D">
        <w:rPr>
          <w:rFonts w:asciiTheme="minorHAnsi" w:hAnsiTheme="minorHAnsi"/>
          <w:color w:val="FF0000"/>
        </w:rPr>
        <w:t>Vote Required</w:t>
      </w:r>
    </w:p>
    <w:p w14:paraId="5B631A02" w14:textId="0B1D46CA" w:rsidR="000A3A2D" w:rsidRPr="000A3A2D" w:rsidRDefault="008919B2" w:rsidP="000A3A2D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Medical Marijuana Issue – </w:t>
      </w:r>
      <w:r>
        <w:rPr>
          <w:rFonts w:asciiTheme="minorHAnsi" w:hAnsiTheme="minorHAnsi"/>
          <w:color w:val="FF0000"/>
        </w:rPr>
        <w:t>Information</w:t>
      </w:r>
    </w:p>
    <w:p w14:paraId="0D116550" w14:textId="38BF9A36" w:rsidR="00DA526F" w:rsidRPr="000A3A2D" w:rsidRDefault="00DA526F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DA526F">
        <w:rPr>
          <w:rFonts w:asciiTheme="minorHAnsi" w:hAnsiTheme="minorHAnsi"/>
        </w:rPr>
        <w:t>Website</w:t>
      </w:r>
      <w:r>
        <w:rPr>
          <w:rFonts w:asciiTheme="minorHAnsi" w:hAnsiTheme="minorHAnsi"/>
          <w:color w:val="FF0000"/>
        </w:rPr>
        <w:t xml:space="preserve"> </w:t>
      </w:r>
      <w:r w:rsidRPr="00DA526F">
        <w:rPr>
          <w:rFonts w:asciiTheme="minorHAnsi" w:hAnsiTheme="minorHAnsi"/>
        </w:rPr>
        <w:t>Upgrade</w:t>
      </w:r>
      <w:r>
        <w:rPr>
          <w:rFonts w:asciiTheme="minorHAnsi" w:hAnsiTheme="minorHAnsi"/>
          <w:color w:val="FF0000"/>
        </w:rPr>
        <w:t xml:space="preserve"> – Information</w:t>
      </w:r>
    </w:p>
    <w:p w14:paraId="298BD479" w14:textId="7A5AE11B" w:rsidR="000A3A2D" w:rsidRPr="00DA526F" w:rsidRDefault="000A3A2D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Arkansas Procurement Technical Assistance Center - </w:t>
      </w:r>
      <w:r>
        <w:rPr>
          <w:rFonts w:asciiTheme="minorHAnsi" w:hAnsiTheme="minorHAnsi"/>
          <w:color w:val="FF0000"/>
        </w:rPr>
        <w:t>Information</w:t>
      </w:r>
    </w:p>
    <w:p w14:paraId="5C8A7C8D" w14:textId="23540CC1" w:rsidR="00DA526F" w:rsidRDefault="00DA526F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DA526F">
        <w:rPr>
          <w:rFonts w:asciiTheme="minorHAnsi" w:hAnsiTheme="minorHAnsi"/>
        </w:rPr>
        <w:t>Outdoor Classroom Grant Application</w:t>
      </w:r>
      <w:r>
        <w:rPr>
          <w:rFonts w:asciiTheme="minorHAnsi" w:hAnsiTheme="minorHAnsi"/>
          <w:color w:val="FF0000"/>
        </w:rPr>
        <w:t xml:space="preserve"> - Information</w:t>
      </w:r>
    </w:p>
    <w:p w14:paraId="505F4C86" w14:textId="7837F4B2" w:rsidR="008919B2" w:rsidRDefault="00DA526F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Legislative Issues</w:t>
      </w:r>
      <w:r w:rsidR="00766FE7">
        <w:rPr>
          <w:rFonts w:asciiTheme="minorHAnsi" w:hAnsiTheme="minorHAnsi"/>
        </w:rPr>
        <w:t xml:space="preserve"> – </w:t>
      </w:r>
      <w:r w:rsidR="00766FE7">
        <w:rPr>
          <w:rFonts w:asciiTheme="minorHAnsi" w:hAnsiTheme="minorHAnsi"/>
          <w:color w:val="FF0000"/>
        </w:rPr>
        <w:t>Information</w:t>
      </w:r>
    </w:p>
    <w:p w14:paraId="6F0FE4E3" w14:textId="48845EFB" w:rsidR="00766FE7" w:rsidRPr="008919B2" w:rsidRDefault="002C22D8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766FE7" w:rsidRPr="008919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673D1"/>
    <w:multiLevelType w:val="hybridMultilevel"/>
    <w:tmpl w:val="A9C0D2A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A2D"/>
    <w:rsid w:val="000A3D52"/>
    <w:rsid w:val="000C75D4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C22D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5096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05102"/>
    <w:rsid w:val="00712598"/>
    <w:rsid w:val="00741A8A"/>
    <w:rsid w:val="007539D3"/>
    <w:rsid w:val="00766FE7"/>
    <w:rsid w:val="00786F44"/>
    <w:rsid w:val="007B1C0D"/>
    <w:rsid w:val="007D6640"/>
    <w:rsid w:val="00803F1D"/>
    <w:rsid w:val="00854F00"/>
    <w:rsid w:val="008579B4"/>
    <w:rsid w:val="008641B9"/>
    <w:rsid w:val="00884CA2"/>
    <w:rsid w:val="008919B2"/>
    <w:rsid w:val="008A2799"/>
    <w:rsid w:val="008D55F9"/>
    <w:rsid w:val="008E6649"/>
    <w:rsid w:val="00904D2D"/>
    <w:rsid w:val="00906114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3126C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75E17"/>
    <w:rsid w:val="00C919E2"/>
    <w:rsid w:val="00CA251F"/>
    <w:rsid w:val="00CB15AB"/>
    <w:rsid w:val="00CB2D0C"/>
    <w:rsid w:val="00CD71E4"/>
    <w:rsid w:val="00CF0F7E"/>
    <w:rsid w:val="00CF5EA9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A526F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2CF2"/>
    <w:rsid w:val="00E85F36"/>
    <w:rsid w:val="00EA12D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2021-03-08T18:03:00Z</cp:lastPrinted>
  <dcterms:created xsi:type="dcterms:W3CDTF">2021-03-08T18:08:00Z</dcterms:created>
  <dcterms:modified xsi:type="dcterms:W3CDTF">2021-03-08T18:08:00Z</dcterms:modified>
</cp:coreProperties>
</file>